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05" w:rsidRDefault="00823705"/>
    <w:p w:rsidR="00823705" w:rsidRPr="00823705" w:rsidRDefault="00823705" w:rsidP="00823705"/>
    <w:p w:rsidR="00823705" w:rsidRDefault="00823705" w:rsidP="00823705"/>
    <w:p w:rsidR="00823705" w:rsidRDefault="00823705" w:rsidP="00823705"/>
    <w:p w:rsidR="00823705" w:rsidRPr="00582167" w:rsidRDefault="00EC4BED" w:rsidP="00EC4BED">
      <w:pPr>
        <w:tabs>
          <w:tab w:val="left" w:pos="6180"/>
        </w:tabs>
        <w:rPr>
          <w:sz w:val="32"/>
          <w:szCs w:val="32"/>
        </w:rPr>
      </w:pPr>
      <w:r>
        <w:tab/>
      </w:r>
      <w:r w:rsidRPr="00582167">
        <w:rPr>
          <w:sz w:val="32"/>
          <w:szCs w:val="32"/>
        </w:rPr>
        <w:t>Poznań 02-04-22r</w:t>
      </w:r>
    </w:p>
    <w:p w:rsidR="00EC4BED" w:rsidRDefault="00EC4BED" w:rsidP="00823705"/>
    <w:p w:rsidR="00EC4BED" w:rsidRPr="00EC4BED" w:rsidRDefault="00EC4BED" w:rsidP="00EC4BED"/>
    <w:p w:rsidR="00EC4BED" w:rsidRPr="00EC4BED" w:rsidRDefault="00EC4BED" w:rsidP="00EC4BED"/>
    <w:p w:rsidR="00EC4BED" w:rsidRPr="00EC4BED" w:rsidRDefault="00EC4BED" w:rsidP="00EC4BED"/>
    <w:p w:rsidR="00EC4BED" w:rsidRDefault="00EC4BED" w:rsidP="00EC4BED"/>
    <w:p w:rsidR="00EC4BED" w:rsidRPr="00582167" w:rsidRDefault="00EC4BED" w:rsidP="00EC4BED">
      <w:pPr>
        <w:tabs>
          <w:tab w:val="left" w:pos="945"/>
        </w:tabs>
        <w:rPr>
          <w:b/>
          <w:sz w:val="28"/>
          <w:szCs w:val="28"/>
        </w:rPr>
      </w:pPr>
      <w:r>
        <w:tab/>
      </w:r>
      <w:r w:rsidRPr="00582167">
        <w:rPr>
          <w:b/>
          <w:sz w:val="28"/>
          <w:szCs w:val="28"/>
        </w:rPr>
        <w:t>Komunikat Regionu VI  dotyczy dodatkowego lotu gołębi młodych</w:t>
      </w:r>
    </w:p>
    <w:p w:rsidR="00EC4BED" w:rsidRPr="00EC4BED" w:rsidRDefault="00EC4BED" w:rsidP="00EC4BED"/>
    <w:p w:rsidR="00EC4BED" w:rsidRDefault="00EC4BED" w:rsidP="00EC4BED"/>
    <w:p w:rsidR="00EC4BED" w:rsidRDefault="00EC4BED" w:rsidP="00EC4BED"/>
    <w:p w:rsidR="00582167" w:rsidRPr="00582167" w:rsidRDefault="00EC4BED" w:rsidP="00EC4BED">
      <w:pPr>
        <w:rPr>
          <w:sz w:val="28"/>
          <w:szCs w:val="28"/>
        </w:rPr>
      </w:pPr>
      <w:r w:rsidRPr="00582167">
        <w:rPr>
          <w:sz w:val="28"/>
          <w:szCs w:val="28"/>
        </w:rPr>
        <w:t xml:space="preserve">02-04-22 </w:t>
      </w:r>
      <w:proofErr w:type="spellStart"/>
      <w:r w:rsidRPr="00582167">
        <w:rPr>
          <w:sz w:val="28"/>
          <w:szCs w:val="28"/>
        </w:rPr>
        <w:t>r</w:t>
      </w:r>
      <w:proofErr w:type="spellEnd"/>
      <w:r w:rsidRPr="00582167">
        <w:rPr>
          <w:sz w:val="28"/>
          <w:szCs w:val="28"/>
        </w:rPr>
        <w:t xml:space="preserve"> na zebraniu Regionu VI w</w:t>
      </w:r>
      <w:r w:rsidR="00DF25F8">
        <w:rPr>
          <w:sz w:val="28"/>
          <w:szCs w:val="28"/>
        </w:rPr>
        <w:t>prowadzono dodatkowe   Mistrzostwo gołębi młodych z całości na spisie</w:t>
      </w:r>
      <w:r w:rsidR="00582167">
        <w:rPr>
          <w:sz w:val="28"/>
          <w:szCs w:val="28"/>
        </w:rPr>
        <w:t xml:space="preserve">  </w:t>
      </w:r>
      <w:r w:rsidRPr="00582167">
        <w:rPr>
          <w:sz w:val="28"/>
          <w:szCs w:val="28"/>
        </w:rPr>
        <w:t>Regionu VI i</w:t>
      </w:r>
      <w:r w:rsidR="00582167" w:rsidRPr="00582167">
        <w:rPr>
          <w:sz w:val="28"/>
          <w:szCs w:val="28"/>
        </w:rPr>
        <w:t xml:space="preserve"> </w:t>
      </w:r>
      <w:r w:rsidRPr="00582167">
        <w:rPr>
          <w:sz w:val="28"/>
          <w:szCs w:val="28"/>
        </w:rPr>
        <w:t xml:space="preserve"> jednocześnie</w:t>
      </w:r>
      <w:r w:rsidR="00582167" w:rsidRPr="00582167">
        <w:rPr>
          <w:sz w:val="28"/>
          <w:szCs w:val="28"/>
        </w:rPr>
        <w:t xml:space="preserve"> </w:t>
      </w:r>
      <w:r w:rsidR="00DF25F8">
        <w:rPr>
          <w:sz w:val="28"/>
          <w:szCs w:val="28"/>
        </w:rPr>
        <w:t xml:space="preserve"> Okręgu Poznań . </w:t>
      </w:r>
      <w:r w:rsidRPr="00582167">
        <w:rPr>
          <w:sz w:val="28"/>
          <w:szCs w:val="28"/>
        </w:rPr>
        <w:t xml:space="preserve"> Na </w:t>
      </w:r>
      <w:r w:rsidR="00582167" w:rsidRPr="00582167">
        <w:rPr>
          <w:sz w:val="28"/>
          <w:szCs w:val="28"/>
        </w:rPr>
        <w:t xml:space="preserve">   </w:t>
      </w:r>
      <w:r w:rsidRPr="00582167">
        <w:rPr>
          <w:sz w:val="28"/>
          <w:szCs w:val="28"/>
        </w:rPr>
        <w:t>zasadzie Kat A 6 gołębi  po 3 konkursy 450</w:t>
      </w:r>
      <w:r w:rsidR="00582167" w:rsidRPr="00582167">
        <w:rPr>
          <w:sz w:val="28"/>
          <w:szCs w:val="28"/>
        </w:rPr>
        <w:t xml:space="preserve"> km </w:t>
      </w:r>
      <w:r w:rsidRPr="00582167">
        <w:rPr>
          <w:sz w:val="28"/>
          <w:szCs w:val="28"/>
        </w:rPr>
        <w:t xml:space="preserve"> na jednego gołębia z wszystkich odbytych lotów konkursowych.</w:t>
      </w:r>
    </w:p>
    <w:p w:rsidR="00582167" w:rsidRDefault="00582167" w:rsidP="00582167">
      <w:pPr>
        <w:rPr>
          <w:sz w:val="28"/>
          <w:szCs w:val="28"/>
        </w:rPr>
      </w:pPr>
      <w:r w:rsidRPr="00582167">
        <w:rPr>
          <w:sz w:val="28"/>
          <w:szCs w:val="28"/>
        </w:rPr>
        <w:t>Wyniki wylicza sobie Hodowca do mistrzostwa Regionu VI i Okręgu Poznań .</w:t>
      </w:r>
    </w:p>
    <w:p w:rsidR="00582167" w:rsidRPr="00582167" w:rsidRDefault="00582167" w:rsidP="00582167">
      <w:pPr>
        <w:rPr>
          <w:sz w:val="28"/>
          <w:szCs w:val="28"/>
        </w:rPr>
      </w:pPr>
    </w:p>
    <w:p w:rsidR="00582167" w:rsidRDefault="00582167" w:rsidP="00582167">
      <w:pPr>
        <w:rPr>
          <w:sz w:val="28"/>
          <w:szCs w:val="28"/>
        </w:rPr>
      </w:pPr>
    </w:p>
    <w:p w:rsidR="0059282A" w:rsidRPr="00582167" w:rsidRDefault="00582167" w:rsidP="00582167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ab/>
        <w:t>Za zarząd</w:t>
      </w:r>
    </w:p>
    <w:sectPr w:rsidR="0059282A" w:rsidRPr="00582167" w:rsidSect="0059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23705"/>
    <w:rsid w:val="00336876"/>
    <w:rsid w:val="003569CB"/>
    <w:rsid w:val="00356C8B"/>
    <w:rsid w:val="004F5143"/>
    <w:rsid w:val="00582167"/>
    <w:rsid w:val="0059282A"/>
    <w:rsid w:val="00651FFF"/>
    <w:rsid w:val="00823705"/>
    <w:rsid w:val="009A6605"/>
    <w:rsid w:val="00DB52D7"/>
    <w:rsid w:val="00DF25F8"/>
    <w:rsid w:val="00EC4BED"/>
    <w:rsid w:val="00F1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605"/>
    <w:rPr>
      <w:rFonts w:ascii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A6605"/>
    <w:pPr>
      <w:keepNext/>
      <w:jc w:val="center"/>
      <w:outlineLvl w:val="3"/>
    </w:pPr>
    <w:rPr>
      <w:rFonts w:eastAsia="Times New Roman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9A6605"/>
    <w:pPr>
      <w:keepNext/>
      <w:framePr w:wrap="auto" w:hAnchor="text" w:x="430"/>
      <w:jc w:val="center"/>
      <w:outlineLvl w:val="4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9A6605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9A66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4</cp:revision>
  <dcterms:created xsi:type="dcterms:W3CDTF">2021-11-24T14:13:00Z</dcterms:created>
  <dcterms:modified xsi:type="dcterms:W3CDTF">2022-04-03T14:03:00Z</dcterms:modified>
</cp:coreProperties>
</file>